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7.75pt" o:ole="" filled="t">
            <v:fill color2="black"/>
            <v:imagedata r:id="rId10" o:title=""/>
          </v:shape>
          <o:OLEObject Type="Embed" ProgID="PBrush" ShapeID="_x0000_i1025" DrawAspect="Content" ObjectID="_1768733099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5E6270A1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>che, ai fini dell’applicazione della ritenuta di acconto del 4% prevista dal comma 2 dell’art. 28 del D.P.R. n. 600/1973 di cui alla Delibera di Giunta/Determinazione Dirigenziale n° ……........ del ………………….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09239A6A" w:rsidR="003A1B1A" w:rsidRPr="00BF184E" w:rsidRDefault="003A1B1A" w:rsidP="00A46298">
            <w:pPr>
              <w:jc w:val="both"/>
            </w:pPr>
            <w:r w:rsidRPr="00BF184E">
              <w:t>altri motivi di esenzione</w:t>
            </w:r>
            <w:r w:rsidR="00A34D5D">
              <w:t xml:space="preserve"> </w:t>
            </w:r>
            <w:r w:rsidR="00B81871" w:rsidRPr="00123C21">
              <w:rPr>
                <w:b/>
                <w:bCs/>
              </w:rPr>
              <w:t>è fatto obbligo di specificare il titolo ed il preciso riferimento normativo (es: art. xxx comma y del DPR o legge n. zzz del gg/mm/</w:t>
            </w:r>
            <w:proofErr w:type="spellStart"/>
            <w:r w:rsidR="00B81871" w:rsidRPr="00123C21">
              <w:rPr>
                <w:b/>
                <w:bCs/>
              </w:rPr>
              <w:t>aaaa</w:t>
            </w:r>
            <w:proofErr w:type="spellEnd"/>
            <w:r w:rsidR="00B81871" w:rsidRPr="00123C21">
              <w:rPr>
                <w:b/>
                <w:bCs/>
              </w:rPr>
              <w:t>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</w:t>
            </w:r>
            <w:proofErr w:type="spellStart"/>
            <w:r w:rsidRPr="00142292">
              <w:t>conv</w:t>
            </w:r>
            <w:proofErr w:type="spellEnd"/>
            <w:r w:rsidRPr="00142292">
              <w:t xml:space="preserve">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2749E53F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0D07FE" w:rsidRPr="000D07FE">
        <w:rPr>
          <w:sz w:val="20"/>
          <w:szCs w:val="20"/>
        </w:rPr>
        <w:t>38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6313FF1" w:rsidR="00BC1607" w:rsidRDefault="00BC1607" w:rsidP="00BC1607">
            <w:r>
              <w:t>SE</w:t>
            </w:r>
            <w:r w:rsidR="00BF184E">
              <w:t>TTORE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40F514B0" w:rsidR="008728BD" w:rsidRPr="000F328D" w:rsidRDefault="008728BD" w:rsidP="008728BD">
            <w:pPr>
              <w:rPr>
                <w:sz w:val="18"/>
                <w:szCs w:val="18"/>
              </w:rPr>
            </w:pPr>
            <w:proofErr w:type="spellStart"/>
            <w:r w:rsidRPr="000F328D">
              <w:rPr>
                <w:sz w:val="18"/>
                <w:szCs w:val="18"/>
              </w:rPr>
              <w:t>Associaz.e</w:t>
            </w:r>
            <w:proofErr w:type="spellEnd"/>
            <w:r w:rsidRPr="000F328D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</w:t>
            </w:r>
            <w:proofErr w:type="spellEnd"/>
            <w:proofErr w:type="gramEnd"/>
            <w:r w:rsidRPr="000F328D">
              <w:rPr>
                <w:sz w:val="18"/>
                <w:szCs w:val="18"/>
              </w:rPr>
              <w:t xml:space="preserve">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FD0B7B7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6524D9AB" w14:textId="77777777" w:rsidR="00BF184E" w:rsidRPr="00C7760C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51BF6E6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37FC4EB9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6A8F8B90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Aldo Moro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1FEA1684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316B35">
        <w:rPr>
          <w:rFonts w:ascii="Calibri" w:hAnsi="Calibri"/>
          <w:sz w:val="20"/>
        </w:rPr>
        <w:t xml:space="preserve">Per semplificare le modalità di inoltro e ridurre i tempi per il riscontro si invita a presentare le richieste di cui al paragrafo </w:t>
      </w:r>
      <w:r w:rsidRPr="00904B5C">
        <w:rPr>
          <w:rFonts w:ascii="Calibri" w:hAnsi="Calibri"/>
          <w:sz w:val="20"/>
        </w:rPr>
        <w:t>n. 10, alla Regione Emilia-Romagna, Ufficio Relazioni con il Pubblico (Urp), per iscritto scrivendo a: e-mail urp@regione.emilia-romagna.it oppure a urp@postacert.regione.emilia-romagna.it allegando un documento identificativo.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I moduli per le richieste sono reperibili su Amministrazione trasparente cliccando sull’accesso e poi su Accesso ai propri dati.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1382DF2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</w:t>
      </w:r>
      <w:r w:rsidRPr="00904B5C">
        <w:rPr>
          <w:rFonts w:ascii="Calibri" w:hAnsi="Calibri"/>
          <w:sz w:val="20"/>
        </w:rPr>
        <w:t>. n. 44 – Mezzanino - Bologna.</w:t>
      </w:r>
    </w:p>
    <w:p w14:paraId="1EB7455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lastRenderedPageBreak/>
        <w:t>Responsabili del trattamento</w:t>
      </w:r>
    </w:p>
    <w:p w14:paraId="77ECE017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5B403F6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35653F81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67B40ED2" w14:textId="77777777" w:rsidR="00BF184E" w:rsidRPr="00904B5C" w:rsidRDefault="00BF184E" w:rsidP="00BF184E">
      <w:pPr>
        <w:spacing w:after="0"/>
        <w:rPr>
          <w:rFonts w:ascii="Calibri" w:hAnsi="Calibri"/>
          <w:sz w:val="20"/>
        </w:rPr>
      </w:pPr>
    </w:p>
    <w:p w14:paraId="01A98A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6031106D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7D909493" w14:textId="77777777" w:rsidR="00BF184E" w:rsidRPr="00007C64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2EA0B3DB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66209420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3A30D122" w14:textId="77777777" w:rsidR="00BF184E" w:rsidRPr="00C139DA" w:rsidRDefault="00BF184E" w:rsidP="00BF184E">
      <w:pPr>
        <w:spacing w:after="0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7DD3D5AC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42B91CE6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52966F4E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7038F5AD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5435CEBB" w14:textId="77777777" w:rsidR="00BF184E" w:rsidRPr="00C139DA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F48B087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12A907A8" w14:textId="77777777" w:rsidR="00BF184E" w:rsidRPr="006D291B" w:rsidRDefault="00BF184E" w:rsidP="00BF184E">
      <w:pPr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p w14:paraId="79977EFC" w14:textId="77777777" w:rsidR="00BF184E" w:rsidRPr="00AA4EEF" w:rsidRDefault="00BF184E" w:rsidP="00BF184E">
      <w:pPr>
        <w:pStyle w:val="Paragrafoelenco1"/>
        <w:spacing w:after="0" w:line="240" w:lineRule="auto"/>
        <w:ind w:left="0"/>
        <w:jc w:val="center"/>
        <w:rPr>
          <w:sz w:val="20"/>
          <w:szCs w:val="20"/>
        </w:rPr>
      </w:pP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footerReference w:type="default" r:id="rId12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D680B" w14:textId="77777777" w:rsidR="00BC20B5" w:rsidRDefault="00BC20B5" w:rsidP="00361CE9">
      <w:pPr>
        <w:spacing w:after="0" w:line="240" w:lineRule="auto"/>
      </w:pPr>
      <w:r>
        <w:separator/>
      </w:r>
    </w:p>
  </w:endnote>
  <w:endnote w:type="continuationSeparator" w:id="0">
    <w:p w14:paraId="36FC1E35" w14:textId="77777777" w:rsidR="00BC20B5" w:rsidRDefault="00BC20B5" w:rsidP="00361CE9">
      <w:pPr>
        <w:spacing w:after="0" w:line="240" w:lineRule="auto"/>
      </w:pPr>
      <w:r>
        <w:continuationSeparator/>
      </w:r>
    </w:p>
  </w:endnote>
  <w:endnote w:type="continuationNotice" w:id="1">
    <w:p w14:paraId="396385AC" w14:textId="77777777" w:rsidR="00BC20B5" w:rsidRDefault="00BC20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3CDEA426" w:rsidR="00361CE9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8BD44" w14:textId="77777777" w:rsidR="00BC20B5" w:rsidRDefault="00BC20B5" w:rsidP="00361CE9">
      <w:pPr>
        <w:spacing w:after="0" w:line="240" w:lineRule="auto"/>
      </w:pPr>
      <w:r>
        <w:separator/>
      </w:r>
    </w:p>
  </w:footnote>
  <w:footnote w:type="continuationSeparator" w:id="0">
    <w:p w14:paraId="326FE557" w14:textId="77777777" w:rsidR="00BC20B5" w:rsidRDefault="00BC20B5" w:rsidP="00361CE9">
      <w:pPr>
        <w:spacing w:after="0" w:line="240" w:lineRule="auto"/>
      </w:pPr>
      <w:r>
        <w:continuationSeparator/>
      </w:r>
    </w:p>
  </w:footnote>
  <w:footnote w:type="continuationNotice" w:id="1">
    <w:p w14:paraId="58EFEFF1" w14:textId="77777777" w:rsidR="00BC20B5" w:rsidRDefault="00BC20B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D07FE"/>
    <w:rsid w:val="000E4774"/>
    <w:rsid w:val="000F328D"/>
    <w:rsid w:val="000F49AA"/>
    <w:rsid w:val="00121210"/>
    <w:rsid w:val="00123C21"/>
    <w:rsid w:val="00142292"/>
    <w:rsid w:val="001521A7"/>
    <w:rsid w:val="0015616E"/>
    <w:rsid w:val="00161466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90E9D"/>
    <w:rsid w:val="003A1B1A"/>
    <w:rsid w:val="003A4C04"/>
    <w:rsid w:val="003A776A"/>
    <w:rsid w:val="003B5514"/>
    <w:rsid w:val="003C719D"/>
    <w:rsid w:val="00414647"/>
    <w:rsid w:val="00416C46"/>
    <w:rsid w:val="004923EE"/>
    <w:rsid w:val="00495C4B"/>
    <w:rsid w:val="00496EDF"/>
    <w:rsid w:val="004A2196"/>
    <w:rsid w:val="004A5A76"/>
    <w:rsid w:val="004F4736"/>
    <w:rsid w:val="00523696"/>
    <w:rsid w:val="0055428F"/>
    <w:rsid w:val="00596EF3"/>
    <w:rsid w:val="005C411B"/>
    <w:rsid w:val="005D7678"/>
    <w:rsid w:val="005E422B"/>
    <w:rsid w:val="00607082"/>
    <w:rsid w:val="00612425"/>
    <w:rsid w:val="006648BB"/>
    <w:rsid w:val="006748C2"/>
    <w:rsid w:val="00684457"/>
    <w:rsid w:val="00685029"/>
    <w:rsid w:val="00721282"/>
    <w:rsid w:val="00724005"/>
    <w:rsid w:val="007248CE"/>
    <w:rsid w:val="007347FA"/>
    <w:rsid w:val="00772E05"/>
    <w:rsid w:val="007C771B"/>
    <w:rsid w:val="007D7071"/>
    <w:rsid w:val="00810D01"/>
    <w:rsid w:val="0081546B"/>
    <w:rsid w:val="008728BD"/>
    <w:rsid w:val="00891298"/>
    <w:rsid w:val="008A1892"/>
    <w:rsid w:val="008A6047"/>
    <w:rsid w:val="008F6E15"/>
    <w:rsid w:val="00906133"/>
    <w:rsid w:val="009208D5"/>
    <w:rsid w:val="00934377"/>
    <w:rsid w:val="00993AB0"/>
    <w:rsid w:val="00A00075"/>
    <w:rsid w:val="00A10C86"/>
    <w:rsid w:val="00A34D5D"/>
    <w:rsid w:val="00A46298"/>
    <w:rsid w:val="00A52F14"/>
    <w:rsid w:val="00A54F07"/>
    <w:rsid w:val="00AD0419"/>
    <w:rsid w:val="00B002F9"/>
    <w:rsid w:val="00B26DCF"/>
    <w:rsid w:val="00B4443E"/>
    <w:rsid w:val="00B54777"/>
    <w:rsid w:val="00B81871"/>
    <w:rsid w:val="00B91904"/>
    <w:rsid w:val="00BA5537"/>
    <w:rsid w:val="00BC1607"/>
    <w:rsid w:val="00BC20B5"/>
    <w:rsid w:val="00BD3230"/>
    <w:rsid w:val="00BF184E"/>
    <w:rsid w:val="00C00473"/>
    <w:rsid w:val="00C0281A"/>
    <w:rsid w:val="00C8708C"/>
    <w:rsid w:val="00CE2978"/>
    <w:rsid w:val="00CF6B64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165CE"/>
    <w:rsid w:val="00F9417E"/>
    <w:rsid w:val="00FA00F7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c7267-5f02-4672-ab87-4582ec63d32c">
      <Terms xmlns="http://schemas.microsoft.com/office/infopath/2007/PartnerControls"/>
    </lcf76f155ced4ddcb4097134ff3c332f>
    <_ip_UnifiedCompliancePolicyUIAction xmlns="http://schemas.microsoft.com/sharepoint/v3" xsi:nil="true"/>
    <TaxCatchAll xmlns="c10c4120-885d-4313-92b4-95c626c7dff9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1" ma:contentTypeDescription="Creare un nuovo documento." ma:contentTypeScope="" ma:versionID="9765160ddc90f114dc252b2aeeb94bcd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0e70e736ce990bc762bad67984a523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95D849-39A5-4E4A-8B2A-FE6EDD82F7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Pretto Giulia</cp:lastModifiedBy>
  <cp:revision>91</cp:revision>
  <dcterms:created xsi:type="dcterms:W3CDTF">2021-02-03T23:48:00Z</dcterms:created>
  <dcterms:modified xsi:type="dcterms:W3CDTF">2024-02-06T12:59:00Z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</vt:lpwstr>
  </property>
  <property fmtid="{D5CDD505-2E9C-101B-9397-08002B2CF9AE}" pid="5" name="MediaServiceImageTags">
    <vt:lpwstr/>
  </property>
</Properties>
</file>